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B6" w:rsidRDefault="00746CB6" w:rsidP="00746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(проект)</w:t>
      </w:r>
    </w:p>
    <w:p w:rsidR="005A33EC" w:rsidRDefault="00746CB6" w:rsidP="00746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6CB6" w:rsidRDefault="00746CB6" w:rsidP="0074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71,                        28 июля 2016 года</w:t>
      </w:r>
    </w:p>
    <w:p w:rsidR="00746CB6" w:rsidRDefault="00746CB6" w:rsidP="0074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онференц-зал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начало заседания в 10-00</w:t>
      </w:r>
    </w:p>
    <w:p w:rsidR="00746CB6" w:rsidRDefault="00746CB6" w:rsidP="00746C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446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 год и плановый период 2017 и 2018 годов».</w:t>
      </w:r>
    </w:p>
    <w:p w:rsidR="00746CB6" w:rsidRDefault="00746CB6" w:rsidP="00746C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представитель администрации </w:t>
      </w:r>
    </w:p>
    <w:p w:rsidR="00746CB6" w:rsidRDefault="00746CB6" w:rsidP="00746C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A805F0" w:rsidRDefault="00A805F0" w:rsidP="00A805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проверке достоверности и полноты сведений, представляемых гражданами, претендующими на замещение должностей муниципальной службы. И муниципальными служащими, замещающими должности муниципальной службы в органах местного самоуправления </w:t>
      </w:r>
      <w:proofErr w:type="spellStart"/>
      <w:r w:rsidRPr="00A805F0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805F0">
        <w:rPr>
          <w:rFonts w:ascii="Times New Roman" w:hAnsi="Times New Roman" w:cs="Times New Roman"/>
          <w:sz w:val="28"/>
          <w:szCs w:val="28"/>
        </w:rPr>
        <w:t xml:space="preserve"> городского округа,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поведению».</w:t>
      </w:r>
    </w:p>
    <w:p w:rsidR="00A805F0" w:rsidRPr="00A805F0" w:rsidRDefault="00A805F0" w:rsidP="00A805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746CB6" w:rsidRDefault="00A805F0" w:rsidP="00746C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A805F0">
        <w:rPr>
          <w:rFonts w:ascii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Pr="00A805F0">
        <w:rPr>
          <w:rFonts w:ascii="Times New Roman" w:hAnsi="Times New Roman" w:cs="Times New Roman"/>
          <w:sz w:val="28"/>
          <w:szCs w:val="28"/>
          <w:lang w:eastAsia="ar-SA"/>
        </w:rPr>
        <w:t xml:space="preserve"> силу отдельных пунктов Положения «О Почётном звании «Почётный житель </w:t>
      </w:r>
      <w:proofErr w:type="spellStart"/>
      <w:r w:rsidRPr="00A805F0">
        <w:rPr>
          <w:rFonts w:ascii="Times New Roman" w:hAnsi="Times New Roman" w:cs="Times New Roman"/>
          <w:sz w:val="28"/>
          <w:szCs w:val="28"/>
          <w:lang w:eastAsia="ar-SA"/>
        </w:rPr>
        <w:t>Дальнегорского</w:t>
      </w:r>
      <w:proofErr w:type="spellEnd"/>
      <w:r w:rsidRPr="00A805F0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округа».</w:t>
      </w:r>
    </w:p>
    <w:p w:rsidR="00A805F0" w:rsidRDefault="00A805F0" w:rsidP="00A805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представитель администрации</w:t>
      </w:r>
    </w:p>
    <w:p w:rsidR="00A805F0" w:rsidRDefault="00A805F0" w:rsidP="00A805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представитель комитета по местному самоуправлению и законности, комитета по социальной политике</w:t>
      </w:r>
    </w:p>
    <w:p w:rsidR="00A805F0" w:rsidRDefault="00A805F0" w:rsidP="00A805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805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805F0">
        <w:rPr>
          <w:rFonts w:ascii="Times New Roman" w:hAnsi="Times New Roman" w:cs="Times New Roman"/>
          <w:sz w:val="28"/>
          <w:szCs w:val="28"/>
        </w:rPr>
        <w:t xml:space="preserve"> силу отдельных пунктов Положения «Об Управлении образования администрации </w:t>
      </w:r>
      <w:proofErr w:type="spellStart"/>
      <w:r w:rsidRPr="00A805F0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A805F0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A805F0" w:rsidRDefault="00A805F0" w:rsidP="00A805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представитель администрации</w:t>
      </w:r>
    </w:p>
    <w:p w:rsidR="005F0AAC" w:rsidRDefault="00A805F0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представитель комитета по местному самоуправлению и законности</w:t>
      </w:r>
    </w:p>
    <w:p w:rsidR="005F0AAC" w:rsidRPr="005F0AAC" w:rsidRDefault="005F0AAC" w:rsidP="005F0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AC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5F0AAC">
        <w:rPr>
          <w:rFonts w:ascii="Times New Roman" w:hAnsi="Times New Roman" w:cs="Times New Roman"/>
          <w:bCs/>
          <w:sz w:val="28"/>
          <w:szCs w:val="28"/>
        </w:rPr>
        <w:t xml:space="preserve">проекте решения Думы </w:t>
      </w:r>
      <w:proofErr w:type="spellStart"/>
      <w:r w:rsidRPr="005F0AAC">
        <w:rPr>
          <w:rFonts w:ascii="Times New Roman" w:hAnsi="Times New Roman" w:cs="Times New Roman"/>
          <w:bCs/>
          <w:sz w:val="28"/>
          <w:szCs w:val="28"/>
        </w:rPr>
        <w:t>Дальнегорского</w:t>
      </w:r>
      <w:proofErr w:type="spellEnd"/>
      <w:r w:rsidRPr="005F0A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5F0AAC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Думой </w:t>
      </w:r>
      <w:proofErr w:type="spellStart"/>
      <w:r w:rsidRPr="005F0AAC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5F0AAC">
        <w:rPr>
          <w:rFonts w:ascii="Times New Roman" w:hAnsi="Times New Roman" w:cs="Times New Roman"/>
          <w:sz w:val="28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 </w:t>
      </w:r>
      <w:proofErr w:type="spellStart"/>
      <w:r w:rsidRPr="005F0AAC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5F0AAC">
        <w:rPr>
          <w:rFonts w:ascii="Times New Roman" w:hAnsi="Times New Roman" w:cs="Times New Roman"/>
          <w:sz w:val="28"/>
          <w:szCs w:val="28"/>
        </w:rPr>
        <w:t xml:space="preserve"> городского округа» (второе чтение).</w:t>
      </w:r>
    </w:p>
    <w:p w:rsidR="005F0AAC" w:rsidRDefault="005F0AAC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представитель администрации</w:t>
      </w:r>
    </w:p>
    <w:p w:rsidR="005F0AAC" w:rsidRDefault="005F0AAC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представитель комитета по бюджету и экономической политике</w:t>
      </w:r>
    </w:p>
    <w:p w:rsidR="005F0AAC" w:rsidRPr="00D26144" w:rsidRDefault="005F0AAC" w:rsidP="005F0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Pr="00D26144">
        <w:rPr>
          <w:rFonts w:ascii="Times New Roman" w:hAnsi="Times New Roman" w:cs="Times New Roman"/>
          <w:sz w:val="28"/>
          <w:szCs w:val="28"/>
        </w:rPr>
        <w:t xml:space="preserve">внесении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D26144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2614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6144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территории </w:t>
      </w:r>
      <w:proofErr w:type="spellStart"/>
      <w:r w:rsidRPr="00D26144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D261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6144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1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0AAC" w:rsidRDefault="005F0AAC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5F0AAC" w:rsidRDefault="005F0AAC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A805F0" w:rsidRDefault="00A805F0" w:rsidP="00A805F0">
      <w:pPr>
        <w:pStyle w:val="a3"/>
        <w:numPr>
          <w:ilvl w:val="0"/>
          <w:numId w:val="2"/>
        </w:numPr>
        <w:ind w:right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7A99">
        <w:rPr>
          <w:rFonts w:ascii="Times New Roman" w:hAnsi="Times New Roman"/>
          <w:sz w:val="28"/>
          <w:szCs w:val="28"/>
        </w:rPr>
        <w:t xml:space="preserve"> согласовании передачи в безвозмездное пользование нежилых помещений и оборудования школьных столовых (пищеблоков) муниципальных общеобразовательных бюджетных учреждений </w:t>
      </w:r>
      <w:proofErr w:type="spellStart"/>
      <w:r w:rsidRPr="00DF7A99">
        <w:rPr>
          <w:rFonts w:ascii="Times New Roman" w:hAnsi="Times New Roman"/>
          <w:sz w:val="28"/>
          <w:szCs w:val="28"/>
        </w:rPr>
        <w:t>Дальнегорского</w:t>
      </w:r>
      <w:proofErr w:type="spellEnd"/>
      <w:r w:rsidRPr="00DF7A99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805F0" w:rsidRDefault="00A805F0" w:rsidP="00A805F0">
      <w:pPr>
        <w:pStyle w:val="a3"/>
        <w:ind w:left="708" w:right="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A805F0" w:rsidRDefault="00A805F0" w:rsidP="00A805F0">
      <w:pPr>
        <w:pStyle w:val="a3"/>
        <w:ind w:left="708" w:right="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представители комитетов по местному самоуправлению и законности, по бюджету и экономической политике, по социальной политике</w:t>
      </w:r>
    </w:p>
    <w:p w:rsidR="00A805F0" w:rsidRPr="00E2218F" w:rsidRDefault="00A805F0" w:rsidP="00A805F0">
      <w:pPr>
        <w:pStyle w:val="a3"/>
        <w:numPr>
          <w:ilvl w:val="0"/>
          <w:numId w:val="2"/>
        </w:numPr>
        <w:ind w:right="1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Положения «Об условиях оплаты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первое чтение.</w:t>
      </w:r>
    </w:p>
    <w:p w:rsidR="00A805F0" w:rsidRDefault="00A805F0" w:rsidP="00A805F0">
      <w:pPr>
        <w:pStyle w:val="a3"/>
        <w:spacing w:line="240" w:lineRule="auto"/>
        <w:ind w:right="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A805F0" w:rsidRDefault="00A805F0" w:rsidP="00A805F0">
      <w:pPr>
        <w:pStyle w:val="a3"/>
        <w:spacing w:line="240" w:lineRule="auto"/>
        <w:ind w:right="17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A805F0" w:rsidRDefault="00A805F0" w:rsidP="00A805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05F0">
        <w:rPr>
          <w:rFonts w:ascii="Times New Roman" w:hAnsi="Times New Roman" w:cs="Times New Roman"/>
          <w:sz w:val="28"/>
          <w:szCs w:val="28"/>
        </w:rPr>
        <w:t>О рассмотрении обращения Думы Уссурийского городского округа.</w:t>
      </w:r>
    </w:p>
    <w:p w:rsidR="005F0AAC" w:rsidRDefault="005F0AAC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5F0AAC" w:rsidRPr="00A805F0" w:rsidRDefault="005F0AAC" w:rsidP="005F0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представители комитетов</w:t>
      </w:r>
    </w:p>
    <w:p w:rsidR="00A805F0" w:rsidRPr="00A805F0" w:rsidRDefault="00A805F0" w:rsidP="00A805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CB6" w:rsidRPr="00746CB6" w:rsidRDefault="00746CB6" w:rsidP="0074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CB6" w:rsidRPr="00746CB6" w:rsidSect="005A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803F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414E5E"/>
    <w:multiLevelType w:val="hybridMultilevel"/>
    <w:tmpl w:val="E7E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B6"/>
    <w:rsid w:val="000C32BD"/>
    <w:rsid w:val="001A3F81"/>
    <w:rsid w:val="0029783C"/>
    <w:rsid w:val="005A33EC"/>
    <w:rsid w:val="005F0AAC"/>
    <w:rsid w:val="00746CB6"/>
    <w:rsid w:val="0085010C"/>
    <w:rsid w:val="009949CB"/>
    <w:rsid w:val="00A8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2016-07-25T00:21:00Z</cp:lastPrinted>
  <dcterms:created xsi:type="dcterms:W3CDTF">2016-07-21T04:46:00Z</dcterms:created>
  <dcterms:modified xsi:type="dcterms:W3CDTF">2016-07-25T00:24:00Z</dcterms:modified>
</cp:coreProperties>
</file>