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4B" w:rsidRPr="000D4F36" w:rsidRDefault="004A4D5A" w:rsidP="00C127A3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0D4F36">
        <w:rPr>
          <w:rFonts w:ascii="Times New Roman" w:hAnsi="Times New Roman" w:cs="Times New Roman"/>
        </w:rPr>
        <w:t>Приложение к проекту решения</w:t>
      </w:r>
    </w:p>
    <w:p w:rsidR="000D4F36" w:rsidRDefault="000D4F36" w:rsidP="00C127A3">
      <w:pPr>
        <w:tabs>
          <w:tab w:val="left" w:pos="5865"/>
        </w:tabs>
        <w:spacing w:after="0" w:line="240" w:lineRule="auto"/>
        <w:ind w:left="4820" w:righ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D4F36">
        <w:rPr>
          <w:rFonts w:ascii="Times New Roman" w:hAnsi="Times New Roman" w:cs="Times New Roman"/>
        </w:rPr>
        <w:t xml:space="preserve">О </w:t>
      </w:r>
      <w:r w:rsidR="00C127A3">
        <w:rPr>
          <w:rFonts w:ascii="Times New Roman" w:hAnsi="Times New Roman" w:cs="Times New Roman"/>
        </w:rPr>
        <w:t xml:space="preserve">Порядке принятия решения о применении </w:t>
      </w:r>
      <w:proofErr w:type="gramStart"/>
      <w:r w:rsidR="00C127A3">
        <w:rPr>
          <w:rFonts w:ascii="Times New Roman" w:hAnsi="Times New Roman" w:cs="Times New Roman"/>
        </w:rPr>
        <w:t>к</w:t>
      </w:r>
      <w:proofErr w:type="gramEnd"/>
    </w:p>
    <w:p w:rsidR="00C127A3" w:rsidRPr="000D4F36" w:rsidRDefault="00C127A3" w:rsidP="00C127A3">
      <w:pPr>
        <w:tabs>
          <w:tab w:val="left" w:pos="5865"/>
        </w:tabs>
        <w:spacing w:after="0" w:line="240" w:lineRule="auto"/>
        <w:ind w:left="4820" w:righ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депутату Думы Дальнегорского городского округа, Главе Дальнегорского городского округа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AB59CC" w:rsidRPr="00AB59CC" w:rsidRDefault="00AB59CC" w:rsidP="000D4F36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A4D5A" w:rsidRDefault="004A4D5A" w:rsidP="004A4D5A">
      <w:pPr>
        <w:spacing w:after="0" w:line="240" w:lineRule="auto"/>
        <w:rPr>
          <w:rFonts w:ascii="Times New Roman" w:hAnsi="Times New Roman" w:cs="Times New Roman"/>
        </w:rPr>
      </w:pPr>
    </w:p>
    <w:p w:rsidR="004A4D5A" w:rsidRDefault="004A4D5A" w:rsidP="004A4D5A">
      <w:pPr>
        <w:spacing w:after="0" w:line="240" w:lineRule="auto"/>
        <w:rPr>
          <w:rFonts w:ascii="Times New Roman" w:hAnsi="Times New Roman" w:cs="Times New Roman"/>
        </w:rPr>
      </w:pPr>
    </w:p>
    <w:p w:rsidR="004A4D5A" w:rsidRDefault="004A4D5A" w:rsidP="004A4D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A4D5A" w:rsidRDefault="004A4D5A" w:rsidP="004A4D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5272" w:rsidRDefault="00395FBD" w:rsidP="00456C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1893">
        <w:rPr>
          <w:rFonts w:ascii="Times New Roman" w:hAnsi="Times New Roman" w:cs="Times New Roman"/>
          <w:sz w:val="26"/>
          <w:szCs w:val="26"/>
        </w:rPr>
        <w:t xml:space="preserve">Проект решения Думы Дальнегорского </w:t>
      </w:r>
      <w:r w:rsidR="004850D0" w:rsidRPr="0091189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0D4F36" w:rsidRPr="00911893">
        <w:rPr>
          <w:rFonts w:ascii="Times New Roman" w:hAnsi="Times New Roman" w:cs="Times New Roman"/>
          <w:sz w:val="26"/>
          <w:szCs w:val="26"/>
        </w:rPr>
        <w:t xml:space="preserve">«О </w:t>
      </w:r>
      <w:r w:rsidR="00911893" w:rsidRPr="00911893">
        <w:rPr>
          <w:rFonts w:ascii="Times New Roman" w:hAnsi="Times New Roman" w:cs="Times New Roman"/>
          <w:sz w:val="26"/>
          <w:szCs w:val="26"/>
        </w:rPr>
        <w:t>Порядк</w:t>
      </w:r>
      <w:r w:rsidR="00911893">
        <w:rPr>
          <w:rFonts w:ascii="Times New Roman" w:hAnsi="Times New Roman" w:cs="Times New Roman"/>
          <w:sz w:val="26"/>
          <w:szCs w:val="26"/>
        </w:rPr>
        <w:t>е</w:t>
      </w:r>
      <w:r w:rsidR="00911893" w:rsidRPr="00911893">
        <w:rPr>
          <w:rFonts w:ascii="Times New Roman" w:hAnsi="Times New Roman" w:cs="Times New Roman"/>
          <w:sz w:val="26"/>
          <w:szCs w:val="26"/>
        </w:rPr>
        <w:t xml:space="preserve"> принятия решения о применении к депутату Думы Дальнегорского городского округа, Главе Дальнегорского городского округа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E56EFB">
        <w:rPr>
          <w:rFonts w:ascii="Times New Roman" w:hAnsi="Times New Roman" w:cs="Times New Roman"/>
          <w:sz w:val="26"/>
          <w:szCs w:val="26"/>
        </w:rPr>
        <w:t xml:space="preserve"> (далее – проект решения) </w:t>
      </w:r>
      <w:r w:rsidR="00911893">
        <w:rPr>
          <w:rFonts w:ascii="Times New Roman" w:hAnsi="Times New Roman" w:cs="Times New Roman"/>
          <w:sz w:val="26"/>
          <w:szCs w:val="26"/>
        </w:rPr>
        <w:t xml:space="preserve"> подготовлен в связи с вступлением в силу Федерального закона </w:t>
      </w:r>
      <w:r w:rsidR="006D5272">
        <w:rPr>
          <w:rFonts w:ascii="Times New Roman" w:hAnsi="Times New Roman" w:cs="Times New Roman"/>
          <w:sz w:val="26"/>
          <w:szCs w:val="26"/>
        </w:rPr>
        <w:t>от 26.07.2019 №228-ФЗ «О внесении изменений в</w:t>
      </w:r>
      <w:proofErr w:type="gramEnd"/>
      <w:r w:rsidR="006D5272">
        <w:rPr>
          <w:rFonts w:ascii="Times New Roman" w:hAnsi="Times New Roman" w:cs="Times New Roman"/>
          <w:sz w:val="26"/>
          <w:szCs w:val="26"/>
        </w:rPr>
        <w:t xml:space="preserve">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коррупции».</w:t>
      </w:r>
    </w:p>
    <w:p w:rsidR="00050FD8" w:rsidRDefault="00050FD8" w:rsidP="00456C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указанным федеральным законом статья 40 Федерального закона «Об общих принципах организации местного самоуправления в Российской Федерации» дополнена частями 7.3-1 и 7.3-2, согласно которым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>
        <w:rPr>
          <w:rFonts w:ascii="Times New Roman" w:hAnsi="Times New Roman" w:cs="Times New Roman"/>
          <w:sz w:val="26"/>
          <w:szCs w:val="26"/>
        </w:rPr>
        <w:t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50FD8" w:rsidRDefault="00050FD8" w:rsidP="00456C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предупреждение;</w:t>
      </w:r>
    </w:p>
    <w:p w:rsidR="00050FD8" w:rsidRDefault="00050FD8" w:rsidP="00456C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50FD8" w:rsidRDefault="00050FD8" w:rsidP="00456C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50FD8" w:rsidRDefault="00050FD8" w:rsidP="00456C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50FD8" w:rsidRDefault="00050FD8" w:rsidP="00456C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050FD8" w:rsidRDefault="00050FD8" w:rsidP="00456C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40, определяется муниципальным правовым актом в соответствии с законом субъекта Российской Федерации.</w:t>
      </w:r>
    </w:p>
    <w:p w:rsidR="00050FD8" w:rsidRDefault="00D91FC1" w:rsidP="0045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6E1D">
        <w:rPr>
          <w:rFonts w:ascii="Times New Roman" w:hAnsi="Times New Roman" w:cs="Times New Roman"/>
          <w:sz w:val="26"/>
          <w:szCs w:val="26"/>
        </w:rPr>
        <w:t>Законом Приморского края от 4</w:t>
      </w:r>
      <w:r w:rsidR="00906E1D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906E1D">
        <w:rPr>
          <w:rFonts w:ascii="Times New Roman" w:hAnsi="Times New Roman" w:cs="Times New Roman"/>
          <w:sz w:val="26"/>
          <w:szCs w:val="26"/>
        </w:rPr>
        <w:t xml:space="preserve">2019 </w:t>
      </w:r>
      <w:r w:rsidR="00906E1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06E1D">
        <w:rPr>
          <w:rFonts w:ascii="Times New Roman" w:hAnsi="Times New Roman" w:cs="Times New Roman"/>
          <w:sz w:val="26"/>
          <w:szCs w:val="26"/>
        </w:rPr>
        <w:t xml:space="preserve">№642-КЗ внесены соответствующие изменения в </w:t>
      </w:r>
      <w:r w:rsidR="00906E1D" w:rsidRPr="00906E1D">
        <w:rPr>
          <w:rFonts w:ascii="Times New Roman" w:hAnsi="Times New Roman" w:cs="Times New Roman"/>
          <w:sz w:val="26"/>
          <w:szCs w:val="26"/>
        </w:rPr>
        <w:t>Закон Приморского края от 25 мая 2017 года №122-КЗ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</w:r>
      <w:r w:rsidR="00906E1D">
        <w:rPr>
          <w:rFonts w:ascii="Times New Roman" w:hAnsi="Times New Roman" w:cs="Times New Roman"/>
          <w:sz w:val="26"/>
          <w:szCs w:val="26"/>
        </w:rPr>
        <w:t>, предусматривающие процедуру применения</w:t>
      </w:r>
      <w:proofErr w:type="gramEnd"/>
      <w:r w:rsidR="00906E1D">
        <w:rPr>
          <w:rFonts w:ascii="Times New Roman" w:hAnsi="Times New Roman" w:cs="Times New Roman"/>
          <w:sz w:val="26"/>
          <w:szCs w:val="26"/>
        </w:rPr>
        <w:t xml:space="preserve"> иных мер юридической ответственности к лицам, замещающим муниципальные должности.</w:t>
      </w:r>
    </w:p>
    <w:p w:rsidR="00906E1D" w:rsidRDefault="00E56EFB" w:rsidP="0045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вышеуказанных законодательных актов Комитетом подготовлен предлагаемый проект решения.</w:t>
      </w:r>
    </w:p>
    <w:p w:rsidR="00D8754A" w:rsidRDefault="005C1076" w:rsidP="0045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решения </w:t>
      </w:r>
      <w:r w:rsidR="00D67A1B">
        <w:rPr>
          <w:rFonts w:ascii="Times New Roman" w:hAnsi="Times New Roman" w:cs="Times New Roman"/>
          <w:sz w:val="26"/>
          <w:szCs w:val="26"/>
        </w:rPr>
        <w:t>регламентируется</w:t>
      </w:r>
      <w:r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D67A1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7A1B">
        <w:rPr>
          <w:rFonts w:ascii="Times New Roman" w:hAnsi="Times New Roman" w:cs="Times New Roman"/>
          <w:sz w:val="26"/>
          <w:szCs w:val="26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D67A1B" w:rsidRDefault="00D67A1B" w:rsidP="0045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Проектом решения устанавливаются основания для рассмотрения вопроса о применении к лицам, замещающим муниципальные должности, мер юридической ответственности</w:t>
      </w:r>
      <w:r w:rsidR="004E3AAC">
        <w:rPr>
          <w:rFonts w:ascii="Times New Roman" w:hAnsi="Times New Roman" w:cs="Times New Roman"/>
          <w:sz w:val="26"/>
          <w:szCs w:val="26"/>
        </w:rPr>
        <w:t xml:space="preserve"> за искажение представленных ими сведений о доходах, расходах, </w:t>
      </w:r>
      <w:r w:rsidR="004E3AAC">
        <w:rPr>
          <w:rFonts w:ascii="Times New Roman" w:hAnsi="Times New Roman" w:cs="Times New Roman"/>
          <w:sz w:val="26"/>
          <w:szCs w:val="26"/>
        </w:rPr>
        <w:lastRenderedPageBreak/>
        <w:t>об имуществе и обязательствах имущественного характера, если искажение этих сведений является несущественным.</w:t>
      </w:r>
    </w:p>
    <w:p w:rsidR="004E3AAC" w:rsidRPr="00906E1D" w:rsidRDefault="004E3AAC" w:rsidP="0045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Определены критерии несущественности таких искажений на основании сложившейся правоприменительной практики при изучении ситуаций, которые расценивались как малозначительные проступки.</w:t>
      </w:r>
    </w:p>
    <w:p w:rsidR="00050FD8" w:rsidRPr="00906E1D" w:rsidRDefault="008C7A8C" w:rsidP="0045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оценки фактов допущенных нарушений при представлении лицом, замещающим муниципальную должность, </w:t>
      </w:r>
      <w:r w:rsidR="00F15134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характера, предлагается создать Комиссию, на основании доклада которой Дума принимает в дальнейшем соответствующее решение Думы.</w:t>
      </w:r>
    </w:p>
    <w:p w:rsidR="006D5272" w:rsidRDefault="006D5272" w:rsidP="0045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C95" w:rsidRPr="009C7263" w:rsidRDefault="001C6C95" w:rsidP="0045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принятия проекта решения расходования дополнительных средств местного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потребуется.</w:t>
      </w:r>
    </w:p>
    <w:p w:rsidR="00B00E62" w:rsidRPr="009C7263" w:rsidRDefault="00B00E62" w:rsidP="004A4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601" w:rsidRDefault="006A4601" w:rsidP="004A4D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4601" w:rsidRDefault="006A4601" w:rsidP="006A4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Думы</w:t>
      </w:r>
    </w:p>
    <w:p w:rsidR="006A4601" w:rsidRDefault="006A4601" w:rsidP="006A4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6A4601" w:rsidRDefault="006A4601" w:rsidP="006A4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местному самоуправлению и законности                                      В.Н.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Анташкевич</w:t>
      </w:r>
      <w:proofErr w:type="spellEnd"/>
    </w:p>
    <w:p w:rsidR="009F2DA5" w:rsidRDefault="009F2DA5" w:rsidP="009F2DA5">
      <w:pPr>
        <w:spacing w:after="0" w:line="240" w:lineRule="auto"/>
        <w:ind w:left="5103"/>
        <w:rPr>
          <w:rFonts w:ascii="Times New Roman" w:hAnsi="Times New Roman" w:cs="Times New Roman"/>
        </w:rPr>
      </w:pPr>
    </w:p>
    <w:sectPr w:rsidR="009F2DA5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D5A"/>
    <w:rsid w:val="00050FD8"/>
    <w:rsid w:val="000840E5"/>
    <w:rsid w:val="000B7AB8"/>
    <w:rsid w:val="000D4F36"/>
    <w:rsid w:val="001127B8"/>
    <w:rsid w:val="00150D72"/>
    <w:rsid w:val="0017314B"/>
    <w:rsid w:val="001C6C95"/>
    <w:rsid w:val="00236EBE"/>
    <w:rsid w:val="00253BEB"/>
    <w:rsid w:val="00263D80"/>
    <w:rsid w:val="00395FBD"/>
    <w:rsid w:val="003B640D"/>
    <w:rsid w:val="003C2577"/>
    <w:rsid w:val="00456CD9"/>
    <w:rsid w:val="00481C4B"/>
    <w:rsid w:val="004850D0"/>
    <w:rsid w:val="0048736C"/>
    <w:rsid w:val="00494267"/>
    <w:rsid w:val="004A4D5A"/>
    <w:rsid w:val="004D422D"/>
    <w:rsid w:val="004E3AAC"/>
    <w:rsid w:val="0052440E"/>
    <w:rsid w:val="00572902"/>
    <w:rsid w:val="005B7EF5"/>
    <w:rsid w:val="005C1076"/>
    <w:rsid w:val="006A4601"/>
    <w:rsid w:val="006B1801"/>
    <w:rsid w:val="006D5272"/>
    <w:rsid w:val="006E2761"/>
    <w:rsid w:val="00715847"/>
    <w:rsid w:val="007475FE"/>
    <w:rsid w:val="007C4C8D"/>
    <w:rsid w:val="008C7A8C"/>
    <w:rsid w:val="0090099E"/>
    <w:rsid w:val="00906E1D"/>
    <w:rsid w:val="00911893"/>
    <w:rsid w:val="00924642"/>
    <w:rsid w:val="009C7263"/>
    <w:rsid w:val="009F2DA5"/>
    <w:rsid w:val="009F78AE"/>
    <w:rsid w:val="00AB59CC"/>
    <w:rsid w:val="00B00E62"/>
    <w:rsid w:val="00B15346"/>
    <w:rsid w:val="00B35D26"/>
    <w:rsid w:val="00B552CC"/>
    <w:rsid w:val="00BB08CC"/>
    <w:rsid w:val="00BC64ED"/>
    <w:rsid w:val="00BD1274"/>
    <w:rsid w:val="00C127A3"/>
    <w:rsid w:val="00CB7830"/>
    <w:rsid w:val="00CF750C"/>
    <w:rsid w:val="00D33027"/>
    <w:rsid w:val="00D54537"/>
    <w:rsid w:val="00D67A1B"/>
    <w:rsid w:val="00D8754A"/>
    <w:rsid w:val="00D91FC1"/>
    <w:rsid w:val="00E4271F"/>
    <w:rsid w:val="00E56EFB"/>
    <w:rsid w:val="00E9735D"/>
    <w:rsid w:val="00F0240F"/>
    <w:rsid w:val="00F15134"/>
    <w:rsid w:val="00F75A0A"/>
    <w:rsid w:val="00F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11</cp:revision>
  <dcterms:created xsi:type="dcterms:W3CDTF">2020-03-26T06:27:00Z</dcterms:created>
  <dcterms:modified xsi:type="dcterms:W3CDTF">2020-03-26T08:09:00Z</dcterms:modified>
</cp:coreProperties>
</file>