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8B6B3D">
        <w:rPr>
          <w:sz w:val="28"/>
          <w:szCs w:val="28"/>
        </w:rPr>
        <w:t>237/46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7D581F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Аксеновой М.Е.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7D581F">
        <w:rPr>
          <w:sz w:val="28"/>
          <w:szCs w:val="28"/>
        </w:rPr>
        <w:t>Аксеновой Марины Егоровны</w:t>
      </w:r>
      <w:r>
        <w:rPr>
          <w:sz w:val="28"/>
          <w:szCs w:val="28"/>
        </w:rPr>
        <w:t>, выдвинуто</w:t>
      </w:r>
      <w:r w:rsidR="007D58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7D581F">
        <w:rPr>
          <w:sz w:val="28"/>
          <w:szCs w:val="28"/>
        </w:rPr>
        <w:t>1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7D581F">
        <w:rPr>
          <w:rFonts w:eastAsia="SimSun"/>
          <w:sz w:val="28"/>
          <w:szCs w:val="28"/>
        </w:rPr>
        <w:t>Аксеновой М.Е.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D14DC" w:rsidRDefault="00AD14D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5C3795">
      <w:r w:rsidRPr="005C3795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AD14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57127"/>
    <w:rsid w:val="00274CA4"/>
    <w:rsid w:val="002F783D"/>
    <w:rsid w:val="00505254"/>
    <w:rsid w:val="005075C8"/>
    <w:rsid w:val="00547E69"/>
    <w:rsid w:val="00551AD9"/>
    <w:rsid w:val="00556771"/>
    <w:rsid w:val="005C3795"/>
    <w:rsid w:val="005E5B4C"/>
    <w:rsid w:val="00685E46"/>
    <w:rsid w:val="006D63F9"/>
    <w:rsid w:val="007D581F"/>
    <w:rsid w:val="007F2122"/>
    <w:rsid w:val="00861EEE"/>
    <w:rsid w:val="008B6B3D"/>
    <w:rsid w:val="008C791B"/>
    <w:rsid w:val="00A74E60"/>
    <w:rsid w:val="00AD14DC"/>
    <w:rsid w:val="00BE2F16"/>
    <w:rsid w:val="00C022F9"/>
    <w:rsid w:val="00C10944"/>
    <w:rsid w:val="00D15570"/>
    <w:rsid w:val="00DF5540"/>
    <w:rsid w:val="00EA1BEA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8E59-6D6A-465B-9BDC-FFDD168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6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2017-07-30T04:38:00Z</cp:lastPrinted>
  <dcterms:created xsi:type="dcterms:W3CDTF">2017-07-29T06:30:00Z</dcterms:created>
  <dcterms:modified xsi:type="dcterms:W3CDTF">2017-07-30T04:38:00Z</dcterms:modified>
</cp:coreProperties>
</file>